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3022C" w:rsidRDefault="00E9599D" w:rsidP="00E9599D">
      <w:pPr>
        <w:jc w:val="center"/>
        <w:rPr>
          <w:rFonts w:ascii="Times New Roman" w:hAnsi="Times New Roman" w:cs="Times New Roman"/>
          <w:b/>
        </w:rPr>
      </w:pPr>
      <w:r w:rsidRPr="0073022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3022C" w:rsidTr="0073022C">
        <w:tc>
          <w:tcPr>
            <w:tcW w:w="10598" w:type="dxa"/>
            <w:gridSpan w:val="2"/>
            <w:shd w:val="clear" w:color="auto" w:fill="auto"/>
          </w:tcPr>
          <w:p w:rsidR="00E9599D" w:rsidRPr="0073022C" w:rsidRDefault="00E9599D">
            <w:pPr>
              <w:rPr>
                <w:rFonts w:ascii="Times New Roman" w:hAnsi="Times New Roman" w:cs="Times New Roman"/>
                <w:b/>
              </w:rPr>
            </w:pPr>
            <w:r w:rsidRPr="0073022C">
              <w:rPr>
                <w:rFonts w:ascii="Times New Roman" w:hAnsi="Times New Roman" w:cs="Times New Roman"/>
                <w:b/>
              </w:rPr>
              <w:t>1.BÖLÜM</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DERS</w:t>
            </w:r>
          </w:p>
        </w:tc>
        <w:tc>
          <w:tcPr>
            <w:tcW w:w="8363" w:type="dxa"/>
            <w:vAlign w:val="center"/>
          </w:tcPr>
          <w:p w:rsidR="00E9599D" w:rsidRPr="0073022C" w:rsidRDefault="00E9599D">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Sosyal Bilgiler</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SINIF</w:t>
            </w:r>
          </w:p>
        </w:tc>
        <w:tc>
          <w:tcPr>
            <w:tcW w:w="8363" w:type="dxa"/>
            <w:vAlign w:val="center"/>
          </w:tcPr>
          <w:p w:rsidR="00E9599D" w:rsidRPr="0073022C" w:rsidRDefault="005D101F">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6</w:t>
            </w:r>
            <w:r w:rsidR="00E9599D" w:rsidRPr="0073022C">
              <w:rPr>
                <w:rFonts w:ascii="Times New Roman" w:hAnsi="Times New Roman" w:cs="Times New Roman"/>
              </w:rPr>
              <w:t>. Sınıf</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ÖĞRENME ALANI</w:t>
            </w:r>
          </w:p>
        </w:tc>
        <w:tc>
          <w:tcPr>
            <w:tcW w:w="8363" w:type="dxa"/>
            <w:vAlign w:val="center"/>
          </w:tcPr>
          <w:p w:rsidR="00E9599D" w:rsidRPr="0073022C" w:rsidRDefault="002D042B">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ETKİN VATANDAŞLIK</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KONU</w:t>
            </w:r>
          </w:p>
        </w:tc>
        <w:tc>
          <w:tcPr>
            <w:tcW w:w="8363" w:type="dxa"/>
            <w:vAlign w:val="center"/>
          </w:tcPr>
          <w:p w:rsidR="00E9599D" w:rsidRPr="0073022C" w:rsidRDefault="0073022C" w:rsidP="002304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DÜNDEN BUGÜNE TÜRK KADINI</w:t>
            </w:r>
            <w:bookmarkStart w:id="0" w:name="_GoBack"/>
            <w:bookmarkEnd w:id="0"/>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SÜRE</w:t>
            </w:r>
          </w:p>
        </w:tc>
        <w:tc>
          <w:tcPr>
            <w:tcW w:w="8363" w:type="dxa"/>
            <w:vAlign w:val="center"/>
          </w:tcPr>
          <w:p w:rsidR="00E9599D" w:rsidRPr="0073022C" w:rsidRDefault="00F32A3B" w:rsidP="00196B0C">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40+40+40</w:t>
            </w:r>
            <w:r w:rsidR="00A33192" w:rsidRPr="0073022C">
              <w:rPr>
                <w:rFonts w:ascii="Times New Roman" w:hAnsi="Times New Roman" w:cs="Times New Roman"/>
              </w:rPr>
              <w:t>=</w:t>
            </w:r>
            <w:r w:rsidRPr="0073022C">
              <w:rPr>
                <w:rFonts w:ascii="Times New Roman" w:hAnsi="Times New Roman" w:cs="Times New Roman"/>
              </w:rPr>
              <w:t>12</w:t>
            </w:r>
            <w:r w:rsidR="00DA7A3B" w:rsidRPr="0073022C">
              <w:rPr>
                <w:rFonts w:ascii="Times New Roman" w:hAnsi="Times New Roman" w:cs="Times New Roman"/>
              </w:rPr>
              <w:t>0 dk</w:t>
            </w:r>
            <w:r w:rsidR="001B27AE" w:rsidRPr="0073022C">
              <w:rPr>
                <w:rFonts w:ascii="Times New Roman" w:hAnsi="Times New Roman" w:cs="Times New Roman"/>
              </w:rPr>
              <w:t>.</w:t>
            </w:r>
          </w:p>
        </w:tc>
      </w:tr>
      <w:tr w:rsidR="005B502D" w:rsidRPr="0073022C" w:rsidTr="00510705">
        <w:tc>
          <w:tcPr>
            <w:tcW w:w="2235" w:type="dxa"/>
          </w:tcPr>
          <w:p w:rsidR="005B502D" w:rsidRPr="0073022C" w:rsidRDefault="005B502D">
            <w:pPr>
              <w:rPr>
                <w:rFonts w:ascii="Times New Roman" w:hAnsi="Times New Roman" w:cs="Times New Roman"/>
              </w:rPr>
            </w:pPr>
            <w:r w:rsidRPr="0073022C">
              <w:rPr>
                <w:rFonts w:ascii="Times New Roman" w:hAnsi="Times New Roman" w:cs="Times New Roman"/>
              </w:rPr>
              <w:t>TARİH</w:t>
            </w:r>
          </w:p>
        </w:tc>
        <w:tc>
          <w:tcPr>
            <w:tcW w:w="8363" w:type="dxa"/>
            <w:vAlign w:val="center"/>
          </w:tcPr>
          <w:p w:rsidR="005B502D" w:rsidRPr="0073022C" w:rsidRDefault="00220901"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16-22</w:t>
            </w:r>
            <w:r w:rsidR="0073022C">
              <w:rPr>
                <w:rFonts w:ascii="Times New Roman" w:hAnsi="Times New Roman" w:cs="Times New Roman"/>
              </w:rPr>
              <w:t xml:space="preserve"> Mayıs</w:t>
            </w:r>
            <w:r w:rsidR="00444AD8" w:rsidRPr="0073022C">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3022C" w:rsidTr="0073022C">
        <w:trPr>
          <w:trHeight w:val="270"/>
        </w:trPr>
        <w:tc>
          <w:tcPr>
            <w:tcW w:w="10560" w:type="dxa"/>
            <w:gridSpan w:val="3"/>
            <w:shd w:val="clear" w:color="auto" w:fill="auto"/>
          </w:tcPr>
          <w:p w:rsidR="00AB1558" w:rsidRPr="0073022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3022C">
              <w:rPr>
                <w:rFonts w:ascii="Times New Roman" w:eastAsia="Times New Roman" w:hAnsi="Times New Roman" w:cs="Times New Roman"/>
                <w:b/>
                <w:bCs/>
              </w:rPr>
              <w:t>2.BÖLÜM</w:t>
            </w:r>
          </w:p>
        </w:tc>
      </w:tr>
      <w:tr w:rsidR="00AB1558" w:rsidRPr="0073022C"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3022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Default="00C33F36" w:rsidP="00C33F36">
            <w:pPr>
              <w:tabs>
                <w:tab w:val="left" w:pos="82"/>
              </w:tabs>
              <w:spacing w:after="0" w:line="256" w:lineRule="auto"/>
              <w:ind w:left="54" w:firstLine="2"/>
              <w:rPr>
                <w:rFonts w:ascii="Times New Roman" w:eastAsia="Arial" w:hAnsi="Times New Roman" w:cs="Times New Roman"/>
                <w:b/>
              </w:rPr>
            </w:pPr>
            <w:r w:rsidRPr="0073022C">
              <w:rPr>
                <w:rFonts w:ascii="Times New Roman" w:eastAsia="Arial" w:hAnsi="Times New Roman" w:cs="Times New Roman"/>
                <w:b/>
              </w:rPr>
              <w:t>SB.6.6.6.Türk tarihinden ve güncel örneklerden yola çıkarak toplumsal hayatta kadına verilen değeri fark eder.</w:t>
            </w:r>
          </w:p>
          <w:p w:rsidR="000307F4" w:rsidRPr="0073022C" w:rsidRDefault="000307F4" w:rsidP="00C33F36">
            <w:pPr>
              <w:tabs>
                <w:tab w:val="left" w:pos="82"/>
              </w:tabs>
              <w:spacing w:after="0" w:line="256" w:lineRule="auto"/>
              <w:ind w:left="54" w:firstLine="2"/>
              <w:rPr>
                <w:rFonts w:ascii="Times New Roman" w:eastAsia="Arial" w:hAnsi="Times New Roman" w:cs="Times New Roman"/>
                <w:b/>
              </w:rPr>
            </w:pPr>
          </w:p>
        </w:tc>
      </w:tr>
      <w:tr w:rsidR="00AB1558" w:rsidRPr="0073022C"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tabs>
                <w:tab w:val="left" w:pos="42"/>
              </w:tabs>
              <w:spacing w:after="0" w:line="256" w:lineRule="auto"/>
              <w:ind w:left="42" w:firstLine="14"/>
              <w:rPr>
                <w:rFonts w:ascii="Times New Roman" w:eastAsia="Times New Roman" w:hAnsi="Times New Roman" w:cs="Times New Roman"/>
                <w:bCs/>
              </w:rPr>
            </w:pPr>
            <w:r w:rsidRPr="0073022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73022C" w:rsidRDefault="002C6310" w:rsidP="00A8000A">
            <w:pPr>
              <w:spacing w:after="0" w:line="256" w:lineRule="auto"/>
              <w:rPr>
                <w:rFonts w:ascii="Times New Roman" w:eastAsia="Times New Roman" w:hAnsi="Times New Roman" w:cs="Times New Roman"/>
              </w:rPr>
            </w:pPr>
            <w:r w:rsidRPr="0073022C">
              <w:rPr>
                <w:rFonts w:ascii="Times New Roman" w:eastAsia="Times New Roman" w:hAnsi="Times New Roman" w:cs="Times New Roman"/>
              </w:rPr>
              <w:t>Değer</w:t>
            </w:r>
            <w:r w:rsidR="0012294D" w:rsidRPr="0073022C">
              <w:rPr>
                <w:rFonts w:ascii="Times New Roman" w:eastAsia="Times New Roman" w:hAnsi="Times New Roman" w:cs="Times New Roman"/>
              </w:rPr>
              <w:t>ler</w:t>
            </w:r>
            <w:r w:rsidRPr="0073022C">
              <w:rPr>
                <w:rFonts w:ascii="Times New Roman" w:eastAsia="Times New Roman" w:hAnsi="Times New Roman" w:cs="Times New Roman"/>
              </w:rPr>
              <w:t xml:space="preserve">: </w:t>
            </w:r>
            <w:r w:rsidR="00A8000A" w:rsidRPr="0073022C">
              <w:rPr>
                <w:rFonts w:ascii="Times New Roman" w:hAnsi="Times New Roman" w:cs="Times New Roman"/>
              </w:rPr>
              <w:t xml:space="preserve"> </w:t>
            </w:r>
            <w:r w:rsidR="002D042B" w:rsidRPr="0073022C">
              <w:rPr>
                <w:rFonts w:ascii="Times New Roman" w:eastAsia="Times New Roman" w:hAnsi="Times New Roman" w:cs="Times New Roman"/>
              </w:rPr>
              <w:t>Eşitlik</w:t>
            </w:r>
            <w:r w:rsidR="00F67E6A" w:rsidRPr="0073022C">
              <w:rPr>
                <w:rFonts w:ascii="Times New Roman" w:eastAsia="Times New Roman" w:hAnsi="Times New Roman" w:cs="Times New Roman"/>
              </w:rPr>
              <w:t xml:space="preserve">, </w:t>
            </w:r>
          </w:p>
          <w:p w:rsidR="00AB1558" w:rsidRPr="0073022C" w:rsidRDefault="002C6310" w:rsidP="002D042B">
            <w:pPr>
              <w:spacing w:after="0" w:line="256" w:lineRule="auto"/>
              <w:rPr>
                <w:rFonts w:ascii="Times New Roman" w:eastAsia="Times New Roman" w:hAnsi="Times New Roman" w:cs="Times New Roman"/>
              </w:rPr>
            </w:pPr>
            <w:r w:rsidRPr="0073022C">
              <w:rPr>
                <w:rFonts w:ascii="Times New Roman" w:eastAsia="Times New Roman" w:hAnsi="Times New Roman" w:cs="Times New Roman"/>
              </w:rPr>
              <w:t>Becer</w:t>
            </w:r>
            <w:r w:rsidR="00C41806" w:rsidRPr="0073022C">
              <w:rPr>
                <w:rFonts w:ascii="Times New Roman" w:eastAsia="Times New Roman" w:hAnsi="Times New Roman" w:cs="Times New Roman"/>
              </w:rPr>
              <w:t>i</w:t>
            </w:r>
            <w:r w:rsidR="0012294D" w:rsidRPr="0073022C">
              <w:rPr>
                <w:rFonts w:ascii="Times New Roman" w:eastAsia="Times New Roman" w:hAnsi="Times New Roman" w:cs="Times New Roman"/>
              </w:rPr>
              <w:t>ler</w:t>
            </w:r>
            <w:r w:rsidRPr="0073022C">
              <w:rPr>
                <w:rFonts w:ascii="Times New Roman" w:eastAsia="Times New Roman" w:hAnsi="Times New Roman" w:cs="Times New Roman"/>
              </w:rPr>
              <w:t xml:space="preserve">: </w:t>
            </w:r>
            <w:r w:rsidR="00E942FA" w:rsidRPr="0073022C">
              <w:rPr>
                <w:rFonts w:ascii="Times New Roman" w:hAnsi="Times New Roman" w:cs="Times New Roman"/>
              </w:rPr>
              <w:t xml:space="preserve"> </w:t>
            </w:r>
            <w:r w:rsidR="002D042B" w:rsidRPr="0073022C">
              <w:rPr>
                <w:rFonts w:ascii="Times New Roman" w:eastAsia="Times New Roman" w:hAnsi="Times New Roman" w:cs="Times New Roman"/>
              </w:rPr>
              <w:t>Eleştirel düşünme, Türkçeyi doğr</w:t>
            </w:r>
            <w:r w:rsidR="00C41806" w:rsidRPr="0073022C">
              <w:rPr>
                <w:rFonts w:ascii="Times New Roman" w:eastAsia="Times New Roman" w:hAnsi="Times New Roman" w:cs="Times New Roman"/>
              </w:rPr>
              <w:t xml:space="preserve">u, güzel ve etkili kullanma, </w:t>
            </w:r>
            <w:r w:rsidR="002D042B" w:rsidRPr="0073022C">
              <w:rPr>
                <w:rFonts w:ascii="Times New Roman" w:eastAsia="Times New Roman" w:hAnsi="Times New Roman" w:cs="Times New Roman"/>
              </w:rPr>
              <w:t>politik okuryazarlık</w:t>
            </w:r>
          </w:p>
        </w:tc>
      </w:tr>
      <w:tr w:rsidR="00AB1558" w:rsidRPr="0073022C"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3022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3022C">
              <w:rPr>
                <w:rFonts w:ascii="Times New Roman" w:eastAsia="Times New Roman" w:hAnsi="Times New Roman" w:cs="Times New Roman"/>
              </w:rPr>
              <w:t>Anlatım, soru-cevap, beyin fırtınası, inceleme, tartışma</w:t>
            </w:r>
          </w:p>
        </w:tc>
      </w:tr>
      <w:tr w:rsidR="00AB1558" w:rsidRPr="0073022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spacing w:after="0" w:line="256" w:lineRule="auto"/>
              <w:outlineLvl w:val="4"/>
              <w:rPr>
                <w:rFonts w:ascii="Times New Roman" w:eastAsia="Times New Roman" w:hAnsi="Times New Roman" w:cs="Times New Roman"/>
              </w:rPr>
            </w:pPr>
            <w:r w:rsidRPr="0073022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3022C" w:rsidRDefault="0073022C" w:rsidP="00220901">
            <w:pPr>
              <w:tabs>
                <w:tab w:val="left" w:pos="42"/>
                <w:tab w:val="left" w:pos="180"/>
              </w:tabs>
              <w:spacing w:after="0" w:line="256" w:lineRule="auto"/>
              <w:ind w:left="42" w:firstLine="14"/>
              <w:rPr>
                <w:rFonts w:ascii="Times New Roman" w:eastAsia="Times New Roman" w:hAnsi="Times New Roman" w:cs="Times New Roman"/>
              </w:rPr>
            </w:pPr>
            <w:r w:rsidRPr="0073022C">
              <w:rPr>
                <w:rFonts w:ascii="Times New Roman" w:eastAsia="Times New Roman" w:hAnsi="Times New Roman" w:cs="Times New Roman"/>
              </w:rPr>
              <w:t xml:space="preserve">Ders Kitabı, </w:t>
            </w:r>
            <w:r w:rsidR="00220901">
              <w:rPr>
                <w:rFonts w:ascii="Times New Roman" w:eastAsia="Times New Roman" w:hAnsi="Times New Roman" w:cs="Times New Roman"/>
              </w:rPr>
              <w:t>EBA,</w:t>
            </w:r>
            <w:r w:rsidRPr="0073022C">
              <w:rPr>
                <w:rFonts w:ascii="Times New Roman" w:eastAsia="Times New Roman" w:hAnsi="Times New Roman" w:cs="Times New Roman"/>
              </w:rPr>
              <w:t xml:space="preserve"> Akıllı Tahta, </w:t>
            </w:r>
            <w:r w:rsidR="00220901">
              <w:rPr>
                <w:rFonts w:ascii="Times New Roman" w:eastAsia="Times New Roman" w:hAnsi="Times New Roman" w:cs="Times New Roman"/>
              </w:rPr>
              <w:t>MEB</w:t>
            </w:r>
            <w:r w:rsidRPr="0073022C">
              <w:rPr>
                <w:rFonts w:ascii="Times New Roman" w:eastAsia="Times New Roman" w:hAnsi="Times New Roman" w:cs="Times New Roman"/>
              </w:rPr>
              <w:t xml:space="preserve"> Kazanım Testleri</w:t>
            </w:r>
            <w:r w:rsidR="00220901">
              <w:rPr>
                <w:rFonts w:ascii="Times New Roman" w:eastAsia="Times New Roman" w:hAnsi="Times New Roman" w:cs="Times New Roman"/>
              </w:rPr>
              <w:t>, Sunular</w:t>
            </w:r>
          </w:p>
        </w:tc>
      </w:tr>
      <w:tr w:rsidR="00AB1558" w:rsidRPr="0073022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spacing w:after="0" w:line="256" w:lineRule="auto"/>
              <w:rPr>
                <w:rFonts w:ascii="Times New Roman" w:eastAsia="Times New Roman" w:hAnsi="Times New Roman" w:cs="Times New Roman"/>
              </w:rPr>
            </w:pPr>
            <w:r w:rsidRPr="0073022C">
              <w:rPr>
                <w:rFonts w:ascii="Times New Roman" w:eastAsia="Times New Roman" w:hAnsi="Times New Roman" w:cs="Times New Roman"/>
                <w:b/>
                <w:bCs/>
              </w:rPr>
              <w:t>Öğretme-Öğrenme Etkinlikleri:</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Dikkati Çekme</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Güdüleme</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Derse Geçiş</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Bireysel Öğrenme Etkinlikleri (Ödev, deney, problem çözme vb.)</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Grupla Öğrenme Etkinlikleri (Proje, gezi, gözlem vb.)</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73022C" w:rsidRDefault="00C33F36" w:rsidP="00C33F36">
            <w:pPr>
              <w:spacing w:after="0" w:line="256" w:lineRule="auto"/>
              <w:rPr>
                <w:rFonts w:ascii="Times New Roman" w:eastAsia="Times New Roman" w:hAnsi="Times New Roman" w:cs="Times New Roman"/>
                <w:b/>
              </w:rPr>
            </w:pPr>
            <w:r w:rsidRPr="0073022C">
              <w:rPr>
                <w:rFonts w:ascii="Times New Roman" w:eastAsia="Times New Roman" w:hAnsi="Times New Roman" w:cs="Times New Roman"/>
                <w:b/>
              </w:rPr>
              <w:t>Toplumumuzda bazı durumlarda kadınlar için söylenen “Osmanlı kadını” ifadesi hangi</w:t>
            </w:r>
            <w:r w:rsidR="0073022C">
              <w:rPr>
                <w:rFonts w:ascii="Times New Roman" w:eastAsia="Times New Roman" w:hAnsi="Times New Roman" w:cs="Times New Roman"/>
                <w:b/>
              </w:rPr>
              <w:t xml:space="preserve"> </w:t>
            </w:r>
            <w:r w:rsidRPr="0073022C">
              <w:rPr>
                <w:rFonts w:ascii="Times New Roman" w:eastAsia="Times New Roman" w:hAnsi="Times New Roman" w:cs="Times New Roman"/>
                <w:b/>
              </w:rPr>
              <w:t xml:space="preserve">anlamda kullanılır? </w:t>
            </w:r>
            <w:proofErr w:type="gramStart"/>
            <w:r w:rsidR="00F67E6A" w:rsidRPr="0073022C">
              <w:rPr>
                <w:rFonts w:ascii="Times New Roman" w:eastAsia="Times New Roman" w:hAnsi="Times New Roman" w:cs="Times New Roman"/>
              </w:rPr>
              <w:t>sorusu</w:t>
            </w:r>
            <w:proofErr w:type="gramEnd"/>
            <w:r w:rsidR="00F67E6A" w:rsidRPr="0073022C">
              <w:rPr>
                <w:rFonts w:ascii="Times New Roman" w:eastAsia="Times New Roman" w:hAnsi="Times New Roman" w:cs="Times New Roman"/>
                <w:b/>
              </w:rPr>
              <w:t xml:space="preserve"> </w:t>
            </w:r>
            <w:r w:rsidR="005D6B98" w:rsidRPr="0073022C">
              <w:rPr>
                <w:rFonts w:ascii="Times New Roman" w:eastAsia="Times New Roman" w:hAnsi="Times New Roman" w:cs="Times New Roman"/>
              </w:rPr>
              <w:t>sorulur, konuya geçiş yapılır.</w:t>
            </w:r>
            <w:r w:rsidR="002049D5" w:rsidRPr="0073022C">
              <w:rPr>
                <w:rFonts w:ascii="Times New Roman" w:eastAsia="Times New Roman" w:hAnsi="Times New Roman" w:cs="Times New Roman"/>
                <w:b/>
              </w:rPr>
              <w:t xml:space="preserve"> </w:t>
            </w:r>
            <w:r w:rsidR="00E942FA" w:rsidRPr="0073022C">
              <w:rPr>
                <w:rFonts w:ascii="Times New Roman" w:eastAsia="Times New Roman" w:hAnsi="Times New Roman" w:cs="Times New Roman"/>
              </w:rPr>
              <w:t>Konu metinleri okutulur, soru ve etkinlikler yaptırılır.</w:t>
            </w:r>
            <w:r w:rsidR="002049D5" w:rsidRPr="0073022C">
              <w:rPr>
                <w:rFonts w:ascii="Times New Roman" w:eastAsia="Times New Roman" w:hAnsi="Times New Roman" w:cs="Times New Roman"/>
              </w:rPr>
              <w:t xml:space="preserve"> </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Eski Türklerde kadına büyük değer verilirdi. Devlet yönetiminde hakanın yanında eşi olan hatun da etkili idi. Öyle ki emirnameler “Hakan ile hatun emrediyor ki…” diye başlardı. Hakan ile hatun yabancı ülkelerin temsilcilerini beraber kabul ederdi. Hatun çeşitli törenlerde, siyasi meclislerde hakanın yanında bulunurdu. Hatun gerektiğinde “Türkan” unvanı ile devleti idare ederdi. Ordu-millet anlayışına sahip Türklerde kadın savaş zamanında asker olarak da görev alırdı.</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Türkler Müslüman olduktan sonra da hatunlar önemli bir konumdaydı. İlk Müslüman Türk devletlerinde hatunların özel askerî birliklerinin olması bu durumu kanıtlar.</w:t>
            </w:r>
          </w:p>
          <w:p w:rsidR="00444AD8"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 xml:space="preserve">Kadınların siyasi ve sosyal hayattaki önemli rolleri Anadolu’da da sürmüştür. Türkiye Selçukluları ve </w:t>
            </w:r>
            <w:proofErr w:type="spellStart"/>
            <w:r w:rsidRPr="0073022C">
              <w:rPr>
                <w:rFonts w:ascii="Times New Roman" w:hAnsi="Times New Roman" w:cs="Times New Roman"/>
              </w:rPr>
              <w:t>Danişmendlilerde</w:t>
            </w:r>
            <w:proofErr w:type="spellEnd"/>
            <w:r w:rsidRPr="0073022C">
              <w:rPr>
                <w:rFonts w:ascii="Times New Roman" w:hAnsi="Times New Roman" w:cs="Times New Roman"/>
              </w:rPr>
              <w:t xml:space="preserve"> devlet yönetiminde kadınlar önemli rol oynamıştı. Osmanlı sarayında olduğu gibi sultanların yaşı küçük olduğu zaman yönetimde anneleri etkili olmuştu. Anadolu Selçuklularında I. </w:t>
            </w:r>
            <w:proofErr w:type="spellStart"/>
            <w:r w:rsidRPr="0073022C">
              <w:rPr>
                <w:rFonts w:ascii="Times New Roman" w:hAnsi="Times New Roman" w:cs="Times New Roman"/>
              </w:rPr>
              <w:t>Kılıçarslan’ın</w:t>
            </w:r>
            <w:proofErr w:type="spellEnd"/>
            <w:r w:rsidRPr="0073022C">
              <w:rPr>
                <w:rFonts w:ascii="Times New Roman" w:hAnsi="Times New Roman" w:cs="Times New Roman"/>
              </w:rPr>
              <w:t xml:space="preserve"> hanımı Ayşe Hatun, II. </w:t>
            </w:r>
            <w:proofErr w:type="spellStart"/>
            <w:r w:rsidRPr="0073022C">
              <w:rPr>
                <w:rFonts w:ascii="Times New Roman" w:hAnsi="Times New Roman" w:cs="Times New Roman"/>
              </w:rPr>
              <w:t>Kılıçarslan’ın</w:t>
            </w:r>
            <w:proofErr w:type="spellEnd"/>
            <w:r w:rsidRPr="0073022C">
              <w:rPr>
                <w:rFonts w:ascii="Times New Roman" w:hAnsi="Times New Roman" w:cs="Times New Roman"/>
              </w:rPr>
              <w:t xml:space="preserve"> kızı Gevher Nesibe Hatun toplumda sözü geçen kadınlardandı. Kadınların teşkilatlanıp gelişmesi için Ahi Evran’ın eşi Fatma Bacı, dünyanın ilk kadın teşkilatı olan "</w:t>
            </w:r>
            <w:proofErr w:type="spellStart"/>
            <w:r w:rsidRPr="0073022C">
              <w:rPr>
                <w:rFonts w:ascii="Times New Roman" w:hAnsi="Times New Roman" w:cs="Times New Roman"/>
              </w:rPr>
              <w:t>Bacıyan</w:t>
            </w:r>
            <w:proofErr w:type="spellEnd"/>
            <w:r w:rsidRPr="0073022C">
              <w:rPr>
                <w:rFonts w:ascii="Times New Roman" w:hAnsi="Times New Roman" w:cs="Times New Roman"/>
              </w:rPr>
              <w:t>-ı Rum" teşkilatını yani “Anadolu Kadınlar Birliğini “kurmuştu.</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Osmanlı padişahı III. Selim’in annesi olan Mihrişah Sultan da büyük bir hayırseverdi. 1793’te başlattığı İstanbul’un Eyüp Sultan ilçesindeki imaret (aşevi), sebil (parasız su alınan çeşme), mektep, türbe ve çeşmelerden oluşan yapının inşası 1796 yılında tamamlanmıştır.</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Çevresindeki bazı yerler bu imaretle vakıflara gelir kaydedilmiştir.</w:t>
            </w:r>
          </w:p>
          <w:p w:rsidR="00C33F36" w:rsidRDefault="00C33F36" w:rsidP="00C33F36">
            <w:pPr>
              <w:spacing w:after="0" w:line="256" w:lineRule="auto"/>
              <w:rPr>
                <w:rFonts w:ascii="Times New Roman" w:hAnsi="Times New Roman" w:cs="Times New Roman"/>
              </w:rPr>
            </w:pPr>
          </w:p>
          <w:p w:rsidR="000307F4" w:rsidRPr="0073022C" w:rsidRDefault="000307F4" w:rsidP="000307F4">
            <w:pPr>
              <w:spacing w:after="0" w:line="256" w:lineRule="auto"/>
              <w:rPr>
                <w:rFonts w:ascii="Times New Roman" w:hAnsi="Times New Roman" w:cs="Times New Roman"/>
              </w:rPr>
            </w:pPr>
          </w:p>
        </w:tc>
      </w:tr>
      <w:tr w:rsidR="00AB1558" w:rsidRPr="0073022C" w:rsidTr="007302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3022C" w:rsidRDefault="00AB1558" w:rsidP="00AB1558">
            <w:pPr>
              <w:spacing w:after="0" w:line="240" w:lineRule="auto"/>
              <w:rPr>
                <w:rFonts w:ascii="Times New Roman" w:hAnsi="Times New Roman" w:cs="Times New Roman"/>
                <w:b/>
              </w:rPr>
            </w:pPr>
            <w:r w:rsidRPr="0073022C">
              <w:rPr>
                <w:rFonts w:ascii="Times New Roman" w:hAnsi="Times New Roman" w:cs="Times New Roman"/>
                <w:b/>
              </w:rPr>
              <w:t>3.BÖLÜM</w:t>
            </w:r>
          </w:p>
        </w:tc>
      </w:tr>
      <w:tr w:rsidR="00AB1558" w:rsidRPr="0073022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3022C" w:rsidRDefault="00AB1558" w:rsidP="00DD36EE">
            <w:pPr>
              <w:pStyle w:val="AralkYok"/>
              <w:rPr>
                <w:rFonts w:ascii="Times New Roman" w:hAnsi="Times New Roman" w:cs="Times New Roman"/>
                <w:b/>
                <w:bCs/>
              </w:rPr>
            </w:pPr>
            <w:r w:rsidRPr="0073022C">
              <w:rPr>
                <w:rFonts w:ascii="Times New Roman" w:hAnsi="Times New Roman" w:cs="Times New Roman"/>
                <w:b/>
              </w:rPr>
              <w:t>Ölçme-Değerlendirme</w:t>
            </w:r>
          </w:p>
          <w:p w:rsidR="00AB1558" w:rsidRPr="0073022C" w:rsidRDefault="00AB1558" w:rsidP="00DD36EE">
            <w:pPr>
              <w:pStyle w:val="AralkYok"/>
              <w:rPr>
                <w:rFonts w:ascii="Times New Roman" w:hAnsi="Times New Roman" w:cs="Times New Roman"/>
              </w:rPr>
            </w:pPr>
            <w:r w:rsidRPr="0073022C">
              <w:rPr>
                <w:rFonts w:ascii="Times New Roman" w:hAnsi="Times New Roman" w:cs="Times New Roman"/>
              </w:rPr>
              <w:t>Öğrencilerden geri dönüt almak için bireysel ya da grup etkinlikleri kapsamında çeşitli sorular sorulabilir.</w:t>
            </w:r>
            <w:r w:rsidR="00935121" w:rsidRPr="0073022C">
              <w:rPr>
                <w:rFonts w:ascii="Times New Roman" w:hAnsi="Times New Roman" w:cs="Times New Roman"/>
              </w:rPr>
              <w:br/>
            </w:r>
            <w:r w:rsidRPr="0073022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Default="00B41228" w:rsidP="00C33F36">
            <w:pPr>
              <w:pStyle w:val="AralkYok"/>
              <w:rPr>
                <w:rFonts w:ascii="Times New Roman" w:hAnsi="Times New Roman" w:cs="Times New Roman"/>
              </w:rPr>
            </w:pPr>
            <w:r w:rsidRPr="0073022C">
              <w:rPr>
                <w:rFonts w:ascii="Times New Roman" w:hAnsi="Times New Roman" w:cs="Times New Roman"/>
              </w:rPr>
              <w:t>1</w:t>
            </w:r>
            <w:r w:rsidR="00DD36EE" w:rsidRPr="0073022C">
              <w:rPr>
                <w:rFonts w:ascii="Times New Roman" w:hAnsi="Times New Roman" w:cs="Times New Roman"/>
              </w:rPr>
              <w:t>-</w:t>
            </w:r>
            <w:r w:rsidR="00F67E6A" w:rsidRPr="0073022C">
              <w:rPr>
                <w:rFonts w:ascii="Times New Roman" w:hAnsi="Times New Roman" w:cs="Times New Roman"/>
              </w:rPr>
              <w:t xml:space="preserve"> </w:t>
            </w:r>
            <w:r w:rsidR="00C33F36" w:rsidRPr="0073022C">
              <w:rPr>
                <w:rFonts w:ascii="Times New Roman" w:hAnsi="Times New Roman" w:cs="Times New Roman"/>
              </w:rPr>
              <w:t xml:space="preserve">Eski Türklerde kadının toplumdaki yeri </w:t>
            </w:r>
            <w:r w:rsidR="002049D5" w:rsidRPr="0073022C">
              <w:rPr>
                <w:rFonts w:ascii="Times New Roman" w:hAnsi="Times New Roman" w:cs="Times New Roman"/>
              </w:rPr>
              <w:t>nedir</w:t>
            </w:r>
            <w:r w:rsidR="001C0EEA" w:rsidRPr="0073022C">
              <w:rPr>
                <w:rFonts w:ascii="Times New Roman" w:hAnsi="Times New Roman" w:cs="Times New Roman"/>
              </w:rPr>
              <w:t>?</w:t>
            </w:r>
            <w:r w:rsidR="00F67E6A" w:rsidRPr="0073022C">
              <w:rPr>
                <w:rFonts w:ascii="Times New Roman" w:hAnsi="Times New Roman" w:cs="Times New Roman"/>
              </w:rPr>
              <w:t xml:space="preserve"> </w:t>
            </w:r>
            <w:r w:rsidR="00AB1558" w:rsidRPr="0073022C">
              <w:rPr>
                <w:rFonts w:ascii="Times New Roman" w:hAnsi="Times New Roman" w:cs="Times New Roman"/>
              </w:rPr>
              <w:br/>
            </w:r>
            <w:r w:rsidRPr="0073022C">
              <w:rPr>
                <w:rFonts w:ascii="Times New Roman" w:hAnsi="Times New Roman" w:cs="Times New Roman"/>
              </w:rPr>
              <w:t>2</w:t>
            </w:r>
            <w:r w:rsidR="000A2123" w:rsidRPr="0073022C">
              <w:rPr>
                <w:rFonts w:ascii="Times New Roman" w:hAnsi="Times New Roman" w:cs="Times New Roman"/>
              </w:rPr>
              <w:t>-</w:t>
            </w:r>
            <w:r w:rsidR="00F67E6A" w:rsidRPr="0073022C">
              <w:rPr>
                <w:rFonts w:ascii="Times New Roman" w:hAnsi="Times New Roman" w:cs="Times New Roman"/>
              </w:rPr>
              <w:t xml:space="preserve"> </w:t>
            </w:r>
            <w:r w:rsidR="00C33F36" w:rsidRPr="0073022C">
              <w:rPr>
                <w:rFonts w:ascii="Times New Roman" w:hAnsi="Times New Roman" w:cs="Times New Roman"/>
              </w:rPr>
              <w:t>Selçuklularda kadınlar nasıl çalışmalar yapmışlardır</w:t>
            </w:r>
            <w:r w:rsidR="00C13CAA" w:rsidRPr="0073022C">
              <w:rPr>
                <w:rFonts w:ascii="Times New Roman" w:hAnsi="Times New Roman" w:cs="Times New Roman"/>
              </w:rPr>
              <w:t>?</w:t>
            </w:r>
            <w:r w:rsidRPr="0073022C">
              <w:rPr>
                <w:rFonts w:ascii="Times New Roman" w:hAnsi="Times New Roman" w:cs="Times New Roman"/>
              </w:rPr>
              <w:br/>
              <w:t>3</w:t>
            </w:r>
            <w:r w:rsidR="00F67E6A" w:rsidRPr="0073022C">
              <w:rPr>
                <w:rFonts w:ascii="Times New Roman" w:hAnsi="Times New Roman" w:cs="Times New Roman"/>
              </w:rPr>
              <w:t xml:space="preserve">- </w:t>
            </w:r>
            <w:r w:rsidR="00C33F36" w:rsidRPr="0073022C">
              <w:rPr>
                <w:rFonts w:ascii="Times New Roman" w:hAnsi="Times New Roman" w:cs="Times New Roman"/>
              </w:rPr>
              <w:t>Osmanlı Devletinde kadının durumu nasıldır</w:t>
            </w:r>
            <w:r w:rsidR="002C6310" w:rsidRPr="0073022C">
              <w:rPr>
                <w:rFonts w:ascii="Times New Roman" w:hAnsi="Times New Roman" w:cs="Times New Roman"/>
              </w:rPr>
              <w:t>?</w:t>
            </w:r>
          </w:p>
          <w:p w:rsidR="000307F4" w:rsidRPr="0073022C" w:rsidRDefault="000307F4" w:rsidP="00C33F36">
            <w:pPr>
              <w:pStyle w:val="AralkYok"/>
              <w:rPr>
                <w:rFonts w:ascii="Times New Roman" w:hAnsi="Times New Roman" w:cs="Times New Roman"/>
              </w:rPr>
            </w:pPr>
          </w:p>
        </w:tc>
      </w:tr>
      <w:tr w:rsidR="00935121" w:rsidRPr="007302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3022C" w:rsidRDefault="00935121" w:rsidP="00DD36EE">
            <w:pPr>
              <w:pStyle w:val="AralkYok"/>
              <w:rPr>
                <w:rFonts w:ascii="Times New Roman" w:hAnsi="Times New Roman" w:cs="Times New Roman"/>
              </w:rPr>
            </w:pPr>
          </w:p>
        </w:tc>
      </w:tr>
      <w:tr w:rsidR="00935121" w:rsidRPr="0073022C" w:rsidTr="007302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4.BÖLÜM</w:t>
            </w:r>
          </w:p>
        </w:tc>
      </w:tr>
      <w:tr w:rsidR="00935121" w:rsidRPr="007302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3022C" w:rsidRDefault="00935121" w:rsidP="00DD36EE">
            <w:pPr>
              <w:pStyle w:val="AralkYok"/>
              <w:rPr>
                <w:rFonts w:ascii="Times New Roman" w:hAnsi="Times New Roman" w:cs="Times New Roman"/>
                <w:b/>
              </w:rPr>
            </w:pPr>
          </w:p>
        </w:tc>
      </w:tr>
    </w:tbl>
    <w:p w:rsidR="009A4001" w:rsidRPr="0073022C" w:rsidRDefault="00DD36EE" w:rsidP="00B37105">
      <w:pPr>
        <w:pStyle w:val="AralkYok"/>
        <w:rPr>
          <w:rFonts w:ascii="Times New Roman" w:hAnsi="Times New Roman" w:cs="Times New Roman"/>
        </w:rPr>
      </w:pPr>
      <w:r w:rsidRPr="0073022C">
        <w:rPr>
          <w:rFonts w:ascii="Times New Roman" w:hAnsi="Times New Roman" w:cs="Times New Roman"/>
        </w:rPr>
        <w:t xml:space="preserve">Zeki DOĞAN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t>Uygundur</w:t>
      </w:r>
      <w:r w:rsidRPr="0073022C">
        <w:rPr>
          <w:rFonts w:ascii="Times New Roman" w:hAnsi="Times New Roman" w:cs="Times New Roman"/>
        </w:rPr>
        <w:br/>
        <w:t xml:space="preserve">Ders Öğretmeni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001B27AE" w:rsidRPr="0073022C">
        <w:rPr>
          <w:rFonts w:ascii="Times New Roman" w:hAnsi="Times New Roman" w:cs="Times New Roman"/>
        </w:rPr>
        <w:t xml:space="preserve">           </w:t>
      </w:r>
      <w:proofErr w:type="gramStart"/>
      <w:r w:rsidRPr="0073022C">
        <w:rPr>
          <w:rFonts w:ascii="Times New Roman" w:hAnsi="Times New Roman" w:cs="Times New Roman"/>
        </w:rPr>
        <w:t>………………….</w:t>
      </w:r>
      <w:proofErr w:type="gramEnd"/>
      <w:r w:rsidRPr="0073022C">
        <w:rPr>
          <w:rFonts w:ascii="Times New Roman" w:hAnsi="Times New Roman" w:cs="Times New Roman"/>
        </w:rPr>
        <w:t xml:space="preserve">       </w:t>
      </w:r>
      <w:r w:rsidRPr="0073022C">
        <w:rPr>
          <w:rFonts w:ascii="Times New Roman" w:hAnsi="Times New Roman" w:cs="Times New Roman"/>
        </w:rPr>
        <w:br/>
        <w:t xml:space="preserve">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001B27AE" w:rsidRPr="0073022C">
        <w:rPr>
          <w:rFonts w:ascii="Times New Roman" w:hAnsi="Times New Roman" w:cs="Times New Roman"/>
        </w:rPr>
        <w:t xml:space="preserve">           </w:t>
      </w:r>
      <w:r w:rsidRPr="0073022C">
        <w:rPr>
          <w:rFonts w:ascii="Times New Roman" w:hAnsi="Times New Roman" w:cs="Times New Roman"/>
        </w:rPr>
        <w:t>Okul Müdürü</w:t>
      </w:r>
    </w:p>
    <w:sectPr w:rsidR="009A4001" w:rsidRPr="0073022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07F4"/>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20901"/>
    <w:rsid w:val="0023048A"/>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B502D"/>
    <w:rsid w:val="005D101F"/>
    <w:rsid w:val="005D6B98"/>
    <w:rsid w:val="00606858"/>
    <w:rsid w:val="00685CF0"/>
    <w:rsid w:val="006C3579"/>
    <w:rsid w:val="006D48CE"/>
    <w:rsid w:val="0072398D"/>
    <w:rsid w:val="0073022C"/>
    <w:rsid w:val="00756159"/>
    <w:rsid w:val="007A2CED"/>
    <w:rsid w:val="007B5EB2"/>
    <w:rsid w:val="007E3D0D"/>
    <w:rsid w:val="00814B0E"/>
    <w:rsid w:val="00831399"/>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33F36"/>
    <w:rsid w:val="00C41806"/>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2022-05-14T16:25:00Z</dcterms:created>
  <dcterms:modified xsi:type="dcterms:W3CDTF">2022-05-14T16:25:00Z</dcterms:modified>
</cp:coreProperties>
</file>